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AD3" w:rsidRPr="00C20864" w:rsidRDefault="00C20864" w:rsidP="00C20864">
      <w:pPr>
        <w:jc w:val="center"/>
        <w:rPr>
          <w:sz w:val="44"/>
          <w:szCs w:val="44"/>
        </w:rPr>
      </w:pPr>
      <w:r w:rsidRPr="00C20864">
        <w:rPr>
          <w:sz w:val="44"/>
          <w:szCs w:val="44"/>
        </w:rPr>
        <w:t>《青山处处埋忠骨》教案</w:t>
      </w:r>
    </w:p>
    <w:p w:rsidR="00747AD3" w:rsidRPr="00C20864" w:rsidRDefault="00C20864" w:rsidP="00C20864">
      <w:pPr>
        <w:jc w:val="center"/>
        <w:rPr>
          <w:rFonts w:ascii="楷体" w:eastAsia="楷体" w:hAnsi="楷体"/>
          <w:sz w:val="32"/>
          <w:szCs w:val="32"/>
        </w:rPr>
      </w:pPr>
      <w:r w:rsidRPr="00C20864">
        <w:rPr>
          <w:rFonts w:ascii="楷体" w:eastAsia="楷体" w:hAnsi="楷体"/>
          <w:sz w:val="32"/>
          <w:szCs w:val="32"/>
        </w:rPr>
        <w:t>平山二中</w:t>
      </w:r>
      <w:r w:rsidRPr="00C20864">
        <w:rPr>
          <w:rFonts w:ascii="楷体" w:eastAsia="楷体" w:hAnsi="楷体"/>
          <w:sz w:val="32"/>
          <w:szCs w:val="32"/>
        </w:rPr>
        <w:t xml:space="preserve"> </w:t>
      </w:r>
      <w:r w:rsidRPr="00C20864">
        <w:rPr>
          <w:rFonts w:ascii="楷体" w:eastAsia="楷体" w:hAnsi="楷体"/>
          <w:sz w:val="32"/>
          <w:szCs w:val="32"/>
        </w:rPr>
        <w:t>李淑婷</w:t>
      </w:r>
    </w:p>
    <w:p w:rsidR="00747AD3" w:rsidRDefault="00C20864">
      <w:r>
        <w:t>教学目标：</w:t>
      </w:r>
    </w:p>
    <w:p w:rsidR="00747AD3" w:rsidRDefault="00C20864">
      <w:r>
        <w:t>1</w:t>
      </w:r>
      <w:r>
        <w:t>．正确流利有感情地朗读课文。会写</w:t>
      </w:r>
      <w:r>
        <w:t>“</w:t>
      </w:r>
      <w:r>
        <w:t>泽、彭</w:t>
      </w:r>
      <w:r>
        <w:t>”</w:t>
      </w:r>
      <w:r>
        <w:t>等十一个生字。</w:t>
      </w:r>
    </w:p>
    <w:p w:rsidR="00747AD3" w:rsidRDefault="00C20864">
      <w:r>
        <w:t>2</w:t>
      </w:r>
      <w:r>
        <w:t>．默读课文，说说课文的两个部分分别写了什么内容。</w:t>
      </w:r>
    </w:p>
    <w:p w:rsidR="00747AD3" w:rsidRDefault="00C20864">
      <w:r>
        <w:t>3</w:t>
      </w:r>
      <w:r>
        <w:t>．借助文中描写毛主席动作、语言、神态的语句，体会他的内心世界。</w:t>
      </w:r>
    </w:p>
    <w:p w:rsidR="00747AD3" w:rsidRDefault="00C20864">
      <w:r>
        <w:t>教学重难点：</w:t>
      </w:r>
    </w:p>
    <w:p w:rsidR="00747AD3" w:rsidRDefault="00C20864">
      <w:r>
        <w:t>1</w:t>
      </w:r>
      <w:r>
        <w:t>．了解课文两部分的主要内容。</w:t>
      </w:r>
    </w:p>
    <w:p w:rsidR="00747AD3" w:rsidRDefault="00C20864">
      <w:r>
        <w:t>2</w:t>
      </w:r>
      <w:r>
        <w:t>．借助文中描写毛主席动作、语言、神态的语句，体会他的内心世界。</w:t>
      </w:r>
    </w:p>
    <w:p w:rsidR="00747AD3" w:rsidRDefault="00C20864">
      <w:r>
        <w:t>一、导入揭题</w:t>
      </w:r>
    </w:p>
    <w:p w:rsidR="00747AD3" w:rsidRDefault="00C20864">
      <w:r>
        <w:t>1</w:t>
      </w:r>
      <w:r>
        <w:t>．出示开国大典的照片，引出主要人物毛泽东。学生说说对毛泽东的了解。</w:t>
      </w:r>
    </w:p>
    <w:p w:rsidR="00747AD3" w:rsidRDefault="00C20864">
      <w:r>
        <w:t>师过渡：今天我们就来学习一篇有关毛泽东的故事，生齐读课题。</w:t>
      </w:r>
    </w:p>
    <w:p w:rsidR="00747AD3" w:rsidRDefault="00C20864">
      <w:r>
        <w:t>2</w:t>
      </w:r>
      <w:r>
        <w:t>．师追问课题</w:t>
      </w:r>
      <w:r>
        <w:t>"</w:t>
      </w:r>
      <w:r>
        <w:t>青山处处埋忠骨</w:t>
      </w:r>
      <w:r>
        <w:t>"</w:t>
      </w:r>
      <w:r>
        <w:t>中</w:t>
      </w:r>
      <w:r>
        <w:t>"</w:t>
      </w:r>
      <w:r>
        <w:t>忠骨</w:t>
      </w:r>
      <w:r>
        <w:t>"</w:t>
      </w:r>
      <w:r>
        <w:t>的意思，再连起来说说课题的意思。</w:t>
      </w:r>
    </w:p>
    <w:p w:rsidR="00747AD3" w:rsidRDefault="00C20864">
      <w:r>
        <w:t>师过渡：这个</w:t>
      </w:r>
      <w:r>
        <w:t>"</w:t>
      </w:r>
      <w:r>
        <w:t>忠骨</w:t>
      </w:r>
      <w:r>
        <w:t>"</w:t>
      </w:r>
      <w:r>
        <w:t>（忠勇之士）指的是谁？他和毛泽东又有什么关系？接下来就让我们一起走进文本。</w:t>
      </w:r>
    </w:p>
    <w:p w:rsidR="00747AD3" w:rsidRDefault="00C20864">
      <w:r>
        <w:t>二、初读文本，检查预习</w:t>
      </w:r>
    </w:p>
    <w:p w:rsidR="00747AD3" w:rsidRDefault="00C20864">
      <w:r>
        <w:t>1</w:t>
      </w:r>
      <w:r>
        <w:t>．师口述初读课文要求：大声朗读课文，读准字音，读通句子，再把自己读的最不好的一小节读给同桌听，相互帮助读好这一小节。</w:t>
      </w:r>
    </w:p>
    <w:p w:rsidR="00747AD3" w:rsidRDefault="00C20864">
      <w:r>
        <w:t>2</w:t>
      </w:r>
      <w:r>
        <w:t>．课件出示：彭德怀</w:t>
      </w:r>
      <w:r>
        <w:t xml:space="preserve"> </w:t>
      </w:r>
      <w:r>
        <w:t>拟定</w:t>
      </w:r>
      <w:r>
        <w:t xml:space="preserve"> </w:t>
      </w:r>
      <w:r>
        <w:t>牺牲</w:t>
      </w:r>
    </w:p>
    <w:p w:rsidR="00747AD3" w:rsidRDefault="00C20864">
      <w:r>
        <w:t>毛岸英</w:t>
      </w:r>
      <w:r>
        <w:t xml:space="preserve"> </w:t>
      </w:r>
      <w:r>
        <w:t>锻炼</w:t>
      </w:r>
      <w:r>
        <w:t xml:space="preserve"> </w:t>
      </w:r>
      <w:r>
        <w:t>奔赴</w:t>
      </w:r>
    </w:p>
    <w:p w:rsidR="00747AD3" w:rsidRDefault="00C20864">
      <w:r>
        <w:t>毛泽东</w:t>
      </w:r>
      <w:r>
        <w:t xml:space="preserve"> </w:t>
      </w:r>
      <w:r>
        <w:t>眷恋</w:t>
      </w:r>
      <w:r>
        <w:t xml:space="preserve"> </w:t>
      </w:r>
      <w:r>
        <w:t>签字</w:t>
      </w:r>
      <w:r>
        <w:t xml:space="preserve"> </w:t>
      </w:r>
      <w:r>
        <w:t>搞特殊</w:t>
      </w:r>
    </w:p>
    <w:p w:rsidR="00747AD3" w:rsidRDefault="00C20864">
      <w:r>
        <w:t>请三组同学读词语，其他同学认真倾听，有错误纠正读，没有</w:t>
      </w:r>
      <w:r>
        <w:t>错误当小老师带全班读。师提醒</w:t>
      </w:r>
      <w:r>
        <w:t>“</w:t>
      </w:r>
      <w:r>
        <w:t>锻炼</w:t>
      </w:r>
      <w:r>
        <w:t>”</w:t>
      </w:r>
      <w:r>
        <w:t>字形，学生自行思考辨别方法（锻炼原指金属高温冶炼），师相机总结根据字意区别形近字是个很不错的方法。</w:t>
      </w:r>
    </w:p>
    <w:p w:rsidR="00747AD3" w:rsidRDefault="00C20864">
      <w:r>
        <w:t>3</w:t>
      </w:r>
      <w:r>
        <w:t>．课文清晰地分成了两个部分，请大家再次默读课文，运用学过的了解文内容的好方法，再观察老师给的三组词，思考课文的两个部分分别写什么内容。</w:t>
      </w:r>
    </w:p>
    <w:p w:rsidR="00747AD3" w:rsidRDefault="00C20864">
      <w:r>
        <w:t>第一部分：电报传来岸英牺牲的消息，毛泽东悲痛不已。</w:t>
      </w:r>
    </w:p>
    <w:p w:rsidR="00747AD3" w:rsidRDefault="00C20864">
      <w:r>
        <w:t>第二部分：毛主席忍痛将岸英遗骨留在朝鲜，尽显深明大义。</w:t>
      </w:r>
    </w:p>
    <w:p w:rsidR="00747AD3" w:rsidRDefault="00C20864">
      <w:r>
        <w:t>师总结：找出主要人物的主要事件，可以帮助我们快速准确地把握文章内容。</w:t>
      </w:r>
    </w:p>
    <w:p w:rsidR="00747AD3" w:rsidRDefault="00C20864">
      <w:r>
        <w:t>4</w:t>
      </w:r>
      <w:r>
        <w:t>．再把两个部分的内容连起来，说说课文整体的内容。</w:t>
      </w:r>
    </w:p>
    <w:p w:rsidR="00747AD3" w:rsidRDefault="00C20864">
      <w:r>
        <w:t>三、精读</w:t>
      </w:r>
      <w:r>
        <w:t>课文，体会人物内心世界</w:t>
      </w:r>
    </w:p>
    <w:p w:rsidR="00747AD3" w:rsidRDefault="00C20864">
      <w:r>
        <w:t>师过渡：在文章的两个部分里，细心的你会发现对主人公的称谓有</w:t>
      </w:r>
      <w:r>
        <w:t>“</w:t>
      </w:r>
      <w:r>
        <w:t>毛泽东</w:t>
      </w:r>
      <w:r>
        <w:t>”</w:t>
      </w:r>
      <w:r>
        <w:t>，有</w:t>
      </w:r>
      <w:r>
        <w:t>“</w:t>
      </w:r>
      <w:r>
        <w:t>毛主席</w:t>
      </w:r>
      <w:r>
        <w:t xml:space="preserve">” </w:t>
      </w:r>
      <w:r>
        <w:t>是的，他是一位普通的父亲，也是一个国家的主席。（相机板书：父亲</w:t>
      </w:r>
      <w:r>
        <w:t xml:space="preserve"> </w:t>
      </w:r>
      <w:r>
        <w:t>主席）身为主席和父亲的毛泽东在面对毛岸英的牺牲时，他的内心世界又是怎样的？请大家再读课文第一部分，画出描写毛主席动作、语言、神态的语句，在旁边作批注，体会他的内心世界。</w:t>
      </w:r>
      <w:r>
        <w:t xml:space="preserve"> PPT </w:t>
      </w:r>
      <w:r>
        <w:t>出示要求。</w:t>
      </w:r>
    </w:p>
    <w:p w:rsidR="00747AD3" w:rsidRDefault="00C20864">
      <w:r>
        <w:t>预设：</w:t>
      </w:r>
    </w:p>
    <w:p w:rsidR="00747AD3" w:rsidRDefault="00C20864">
      <w:r>
        <w:t>1</w:t>
      </w:r>
      <w:r>
        <w:t>．从见到这份电报起．</w:t>
      </w:r>
      <w:r>
        <w:t>....</w:t>
      </w:r>
      <w:r>
        <w:t>．只是一支接着一支地吸着烟。</w:t>
      </w:r>
    </w:p>
    <w:p w:rsidR="00747AD3" w:rsidRDefault="00C20864">
      <w:r>
        <w:t xml:space="preserve">A </w:t>
      </w:r>
      <w:r>
        <w:t>．动作描写，刻画出了主席内心十分忧愁、悲痛的心理。理解完读，重点关注</w:t>
      </w:r>
      <w:r>
        <w:t>"</w:t>
      </w:r>
      <w:r>
        <w:t>四个一</w:t>
      </w:r>
      <w:r>
        <w:t>"</w:t>
      </w:r>
      <w:r>
        <w:t>，读出那种愁绪万千，悲痛万千的感受。</w:t>
      </w:r>
    </w:p>
    <w:p w:rsidR="00747AD3" w:rsidRDefault="00C20864">
      <w:r>
        <w:t xml:space="preserve">B </w:t>
      </w:r>
      <w:r>
        <w:t>．毛泽东表面上没说一句话，实际他的内心里一定是波澜起伏的，那他会想些什么呢？生简单想象后课件出示补充资料，读完请学生再想象毛泽东的内心世界。</w:t>
      </w:r>
    </w:p>
    <w:p w:rsidR="00747AD3" w:rsidRDefault="00C20864">
      <w:r>
        <w:lastRenderedPageBreak/>
        <w:t>材料一：抗美援朝相关资料，尤其关注起因。毛主席会想些什么？（毛泽东会思考战争，思考国家局势）</w:t>
      </w:r>
    </w:p>
    <w:p w:rsidR="00747AD3" w:rsidRDefault="00C20864">
      <w:r>
        <w:t>材料二：（联系上文读读）彭德怀拟定的电报内容，作为主席，会想些什么？作为父亲，会想些什么？（毛泽东会思考战争的残酷，儿子牺牲）</w:t>
      </w:r>
    </w:p>
    <w:p w:rsidR="00747AD3" w:rsidRDefault="00C20864">
      <w:r>
        <w:t>材料三：</w:t>
      </w:r>
      <w:r>
        <w:t>"</w:t>
      </w:r>
      <w:r>
        <w:t>岸英是毛泽东最心爱</w:t>
      </w:r>
      <w:r>
        <w:t>的长子．</w:t>
      </w:r>
      <w:r>
        <w:t>....</w:t>
      </w:r>
      <w:r>
        <w:t>．送到农村锻炼</w:t>
      </w:r>
      <w:r>
        <w:t>"</w:t>
      </w:r>
      <w:r>
        <w:t>毛泽东会想些什么？（他会回忆儿子的成长经历，反思陪伴孩子的时间太少，有所亏欠</w:t>
      </w:r>
      <w:r>
        <w:t>…….</w:t>
      </w:r>
      <w:r>
        <w:t>）相机板书：最心爱</w:t>
      </w:r>
    </w:p>
    <w:p w:rsidR="00747AD3" w:rsidRDefault="00C20864">
      <w:r>
        <w:t>师总结：从见到这封电报起，毛泽东就思绪万千，他想得很多，有对国家安危的思虑，有对战争的思考、战局的发展的思考，有对孩子的回忆与希望</w:t>
      </w:r>
      <w:r>
        <w:t>……</w:t>
      </w:r>
      <w:r>
        <w:t>当然他最多的还是想着自己的儿子牺牲了，对孩子的亏欠没有机会弥补了。</w:t>
      </w:r>
    </w:p>
    <w:p w:rsidR="00747AD3" w:rsidRDefault="00C20864">
      <w:r>
        <w:t>2</w:t>
      </w:r>
      <w:r>
        <w:t>．那一次次的分离</w:t>
      </w:r>
      <w:r>
        <w:t>……"</w:t>
      </w:r>
      <w:r>
        <w:t>岸英！岸英！</w:t>
      </w:r>
      <w:r>
        <w:t>".....</w:t>
      </w:r>
      <w:r>
        <w:t>．情不自禁地喃喃着。</w:t>
      </w:r>
    </w:p>
    <w:p w:rsidR="00747AD3" w:rsidRDefault="00C20864">
      <w:r>
        <w:t xml:space="preserve">A </w:t>
      </w:r>
      <w:r>
        <w:t>．语言、动作描写，写出了毛泽东对岸英去世的无法接受，悲痛之情溢于言表。理解完读，重点关注两次呼喊的感叹</w:t>
      </w:r>
      <w:r>
        <w:t>号，读出语气上的递进。</w:t>
      </w:r>
    </w:p>
    <w:p w:rsidR="00747AD3" w:rsidRDefault="00C20864">
      <w:r>
        <w:t xml:space="preserve">B </w:t>
      </w:r>
      <w:r>
        <w:t>．关注</w:t>
      </w:r>
      <w:r>
        <w:t>"</w:t>
      </w:r>
      <w:r>
        <w:t>这次怎么会</w:t>
      </w:r>
      <w:r>
        <w:t>……"</w:t>
      </w:r>
      <w:r>
        <w:t>的省略号，他内心欲言又止，想到这里，他的内心有会想些什么呢？（不敢相信，不愿相信）补充毛岸英的生平资料，人生的几个关键时间点。（毛泽东对毛岸英寄予厚望，毛岸英一生坎坷，对他的内疚、亏欠；毛泽东一生为了大家（国家），牺牲了自己的小家，牺牲了对家人的照顾，牺牲了与家人的团聚）。</w:t>
      </w:r>
    </w:p>
    <w:p w:rsidR="00747AD3" w:rsidRDefault="00C20864">
      <w:r>
        <w:t>师总结：是啊，正是因为这个孩子活得不容易，回到自己身边不容易，栽培更是不易，所以在听到他牺牲的耗时，毛泽东是不愿相信的。今天，我们通过毛泽东的动作、语言、神态，联系上下文，借助相关资料</w:t>
      </w:r>
      <w:r>
        <w:t>，走进了这位平凡父亲的内心世界，有对战争的思考、憎恶，有对孩子的思念回忆，更多的是对失去爱子的悲痛。下节课，我们再靠近人物，体会作为主席的他的内心世界。</w:t>
      </w:r>
    </w:p>
    <w:p w:rsidR="00747AD3" w:rsidRDefault="00C20864">
      <w:r>
        <w:t>四、练习</w:t>
      </w:r>
    </w:p>
    <w:p w:rsidR="00747AD3" w:rsidRDefault="00C20864">
      <w:r>
        <w:t>五、板书：</w:t>
      </w:r>
    </w:p>
    <w:p w:rsidR="00747AD3" w:rsidRDefault="00C20864" w:rsidP="00C20864">
      <w:pPr>
        <w:jc w:val="center"/>
      </w:pPr>
      <w:r>
        <w:t>最心爱</w:t>
      </w:r>
      <w:r>
        <w:t xml:space="preserve"> </w:t>
      </w:r>
      <w:r>
        <w:t>父亲</w:t>
      </w:r>
      <w:r>
        <w:t xml:space="preserve"> </w:t>
      </w:r>
      <w:r>
        <w:t>悲痛</w:t>
      </w:r>
      <w:r>
        <w:t xml:space="preserve"> </w:t>
      </w:r>
      <w:r>
        <w:t>内疚</w:t>
      </w:r>
      <w:r>
        <w:t xml:space="preserve"> </w:t>
      </w:r>
      <w:r>
        <w:t>憎恶战争</w:t>
      </w:r>
    </w:p>
    <w:p w:rsidR="00747AD3" w:rsidRDefault="00C20864" w:rsidP="00C20864">
      <w:pPr>
        <w:ind w:firstLineChars="1600" w:firstLine="3360"/>
      </w:pPr>
      <w:r>
        <w:t>主席</w:t>
      </w:r>
    </w:p>
    <w:sectPr w:rsidR="00747AD3" w:rsidSect="00747A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6B553FBA"/>
    <w:rsid w:val="00747AD3"/>
    <w:rsid w:val="00C20864"/>
    <w:rsid w:val="6B553FBA"/>
    <w:rsid w:val="77DA2237"/>
    <w:rsid w:val="7FEEE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7AD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271</Words>
  <Characters>1549</Characters>
  <Application>Microsoft Office Word</Application>
  <DocSecurity>0</DocSecurity>
  <Lines>12</Lines>
  <Paragraphs>3</Paragraphs>
  <ScaleCrop>false</ScaleCrop>
  <Company>Microsoft</Company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Unremittingly1404884101</dc:creator>
  <cp:lastModifiedBy>Myz</cp:lastModifiedBy>
  <cp:revision>2</cp:revision>
  <dcterms:created xsi:type="dcterms:W3CDTF">2022-07-20T04:42:00Z</dcterms:created>
  <dcterms:modified xsi:type="dcterms:W3CDTF">2023-04-28T01:40:00Z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2052-4.4.1.7380</vt:lpwstr>
  </property>
  <property fmtid="{D5CDD505-2E9C-101B-9397-08002B2CF9AE}" pid="3" name="ICV">
    <vt:lpwstr>59E0C9EC2D896D1A5136D662D55A9AAD</vt:lpwstr>
  </property>
</Properties>
</file>